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445ACD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Birlik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Mahallesi </w:t>
      </w:r>
      <w:r w:rsidR="004D49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6160</w:t>
      </w:r>
      <w:r w:rsidR="004D494B">
        <w:rPr>
          <w:rFonts w:ascii="Times New Roman" w:hAnsi="Times New Roman" w:cs="Times New Roman"/>
          <w:sz w:val="24"/>
          <w:szCs w:val="24"/>
        </w:rPr>
        <w:t xml:space="preserve"> ada 1 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sayılı parsel hakkındaki 1/1000 ölçekli uygulama imar planı değişikliği; </w:t>
      </w:r>
      <w:r w:rsidR="004D49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D494B">
        <w:rPr>
          <w:rFonts w:ascii="Times New Roman" w:hAnsi="Times New Roman" w:cs="Times New Roman"/>
          <w:sz w:val="24"/>
          <w:szCs w:val="24"/>
        </w:rPr>
        <w:t>.12</w:t>
      </w:r>
      <w:r w:rsidR="00D12523" w:rsidRPr="00D1252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12523" w:rsidRPr="00D12523">
        <w:rPr>
          <w:rFonts w:ascii="Times New Roman" w:hAnsi="Times New Roman" w:cs="Times New Roman"/>
          <w:sz w:val="24"/>
          <w:szCs w:val="24"/>
        </w:rPr>
        <w:t>2024  tarih</w:t>
      </w:r>
      <w:r w:rsidR="00D12523">
        <w:rPr>
          <w:rFonts w:ascii="Times New Roman" w:hAnsi="Times New Roman" w:cs="Times New Roman"/>
          <w:sz w:val="24"/>
          <w:szCs w:val="24"/>
        </w:rPr>
        <w:t>inden</w:t>
      </w:r>
      <w:proofErr w:type="gramEnd"/>
      <w:r w:rsidR="00D12523">
        <w:rPr>
          <w:rFonts w:ascii="Times New Roman" w:hAnsi="Times New Roman" w:cs="Times New Roman"/>
          <w:sz w:val="24"/>
          <w:szCs w:val="24"/>
        </w:rPr>
        <w:t xml:space="preserve"> itibaren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Birlik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 Muhtarlı</w:t>
      </w:r>
      <w:r w:rsidR="004D494B">
        <w:rPr>
          <w:rFonts w:ascii="Times New Roman" w:hAnsi="Times New Roman" w:cs="Times New Roman"/>
          <w:sz w:val="24"/>
          <w:szCs w:val="24"/>
        </w:rPr>
        <w:t>ğın</w:t>
      </w:r>
      <w:r w:rsidR="00D12523" w:rsidRPr="00D12523">
        <w:rPr>
          <w:rFonts w:ascii="Times New Roman" w:hAnsi="Times New Roman" w:cs="Times New Roman"/>
          <w:sz w:val="24"/>
          <w:szCs w:val="24"/>
        </w:rPr>
        <w:t>da 1 (bir) ay süre ile ilan edilmekte olup</w:t>
      </w:r>
      <w:r w:rsidR="004D494B">
        <w:rPr>
          <w:rFonts w:ascii="Times New Roman" w:hAnsi="Times New Roman" w:cs="Times New Roman"/>
          <w:sz w:val="24"/>
          <w:szCs w:val="24"/>
        </w:rPr>
        <w:t>,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ayrıca plan değişikliğine konu olan alanlarda 2 (iki) adet tabelada da bilgilendirme ilanı yapılmaktadır. İlgilenenlere duyurulur.</w:t>
      </w: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12523">
        <w:rPr>
          <w:b/>
        </w:rPr>
        <w:t>1</w:t>
      </w:r>
      <w:r w:rsidR="00445ACD">
        <w:rPr>
          <w:b/>
        </w:rPr>
        <w:t>8</w:t>
      </w:r>
      <w:proofErr w:type="gramEnd"/>
      <w:r w:rsidR="004D494B">
        <w:rPr>
          <w:b/>
        </w:rPr>
        <w:t>.12</w:t>
      </w:r>
      <w:r w:rsidR="00FF0620">
        <w:rPr>
          <w:b/>
        </w:rPr>
        <w:t>.202</w:t>
      </w:r>
      <w:r w:rsidR="00400218">
        <w:rPr>
          <w:b/>
        </w:rPr>
        <w:t>4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45ACD">
        <w:rPr>
          <w:b/>
        </w:rPr>
        <w:t>16</w:t>
      </w:r>
      <w:proofErr w:type="gramEnd"/>
      <w:r w:rsidR="004D494B">
        <w:rPr>
          <w:b/>
        </w:rPr>
        <w:t>.01</w:t>
      </w:r>
      <w:r w:rsidR="00400218">
        <w:rPr>
          <w:b/>
        </w:rPr>
        <w:t>.202</w:t>
      </w:r>
      <w:r w:rsidR="004D494B">
        <w:rPr>
          <w:b/>
        </w:rPr>
        <w:t>5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445ACD">
        <w:rPr>
          <w:b/>
        </w:rPr>
        <w:t>01</w:t>
      </w:r>
      <w:proofErr w:type="gramEnd"/>
      <w:r w:rsidR="00445ACD">
        <w:rPr>
          <w:b/>
        </w:rPr>
        <w:t>.07</w:t>
      </w:r>
      <w:r w:rsidR="00BD5BF7">
        <w:rPr>
          <w:b/>
        </w:rPr>
        <w:t>.2024-</w:t>
      </w:r>
      <w:r w:rsidR="004D494B">
        <w:rPr>
          <w:b/>
        </w:rPr>
        <w:t>2</w:t>
      </w:r>
      <w:r w:rsidR="00445ACD">
        <w:rPr>
          <w:b/>
        </w:rPr>
        <w:t>51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445ACD">
        <w:rPr>
          <w:b/>
        </w:rPr>
        <w:t>08</w:t>
      </w:r>
      <w:r w:rsidR="00D12523">
        <w:rPr>
          <w:b/>
        </w:rPr>
        <w:t>.</w:t>
      </w:r>
      <w:r w:rsidR="004D494B">
        <w:rPr>
          <w:b/>
        </w:rPr>
        <w:t>11</w:t>
      </w:r>
      <w:r w:rsidR="00BD5BF7">
        <w:rPr>
          <w:b/>
        </w:rPr>
        <w:t>.2024</w:t>
      </w:r>
      <w:r w:rsidR="0060261B">
        <w:rPr>
          <w:b/>
        </w:rPr>
        <w:t>-</w:t>
      </w:r>
      <w:r w:rsidR="004D494B">
        <w:rPr>
          <w:b/>
        </w:rPr>
        <w:t>14</w:t>
      </w:r>
      <w:r w:rsidR="00445ACD">
        <w:rPr>
          <w:b/>
        </w:rPr>
        <w:t>5</w:t>
      </w:r>
      <w:bookmarkStart w:id="0" w:name="_GoBack"/>
      <w:bookmarkEnd w:id="0"/>
      <w:r w:rsidR="004D494B">
        <w:rPr>
          <w:b/>
        </w:rPr>
        <w:t>2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5ACD"/>
    <w:rsid w:val="004469A4"/>
    <w:rsid w:val="00480A1A"/>
    <w:rsid w:val="004A2CAE"/>
    <w:rsid w:val="004B3494"/>
    <w:rsid w:val="004B4A66"/>
    <w:rsid w:val="004C6D2E"/>
    <w:rsid w:val="004D02D7"/>
    <w:rsid w:val="004D494B"/>
    <w:rsid w:val="00502BA3"/>
    <w:rsid w:val="00561B18"/>
    <w:rsid w:val="005B039A"/>
    <w:rsid w:val="005F5474"/>
    <w:rsid w:val="0060261B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14</cp:revision>
  <cp:lastPrinted>2020-12-29T08:59:00Z</cp:lastPrinted>
  <dcterms:created xsi:type="dcterms:W3CDTF">2023-07-13T05:44:00Z</dcterms:created>
  <dcterms:modified xsi:type="dcterms:W3CDTF">2024-12-17T06:01:00Z</dcterms:modified>
</cp:coreProperties>
</file>